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0E469" w14:textId="77777777" w:rsidR="00CE1B36" w:rsidRPr="002E4C4B" w:rsidRDefault="00CE1B36" w:rsidP="00352D3A">
      <w:pPr>
        <w:shd w:val="clear" w:color="auto" w:fill="FFFFFF"/>
        <w:spacing w:after="100" w:afterAutospacing="1" w:line="240" w:lineRule="auto"/>
        <w:rPr>
          <w:rFonts w:ascii="Times New Roman" w:eastAsia="Times New Roman" w:hAnsi="Times New Roman" w:cs="Times New Roman"/>
          <w:b/>
          <w:bCs/>
          <w:kern w:val="0"/>
          <w:sz w:val="32"/>
          <w:szCs w:val="32"/>
          <w:lang w:eastAsia="hr-HR"/>
          <w14:ligatures w14:val="none"/>
        </w:rPr>
      </w:pPr>
      <w:bookmarkStart w:id="0" w:name="_GoBack"/>
      <w:bookmarkEnd w:id="0"/>
      <w:r w:rsidRPr="002E4C4B">
        <w:rPr>
          <w:rFonts w:ascii="Times New Roman" w:eastAsia="Times New Roman" w:hAnsi="Times New Roman" w:cs="Times New Roman"/>
          <w:b/>
          <w:bCs/>
          <w:kern w:val="0"/>
          <w:sz w:val="32"/>
          <w:szCs w:val="32"/>
          <w:lang w:eastAsia="hr-HR"/>
          <w14:ligatures w14:val="none"/>
        </w:rPr>
        <w:t>Healthcare for Tourists</w:t>
      </w:r>
    </w:p>
    <w:p w14:paraId="5315CED6" w14:textId="77777777" w:rsidR="00CE1B36" w:rsidRPr="002E4C4B" w:rsidRDefault="00CE1B36" w:rsidP="00352D3A">
      <w:pPr>
        <w:shd w:val="clear" w:color="auto" w:fill="FFFFFF"/>
        <w:spacing w:after="100" w:afterAutospacing="1" w:line="240" w:lineRule="auto"/>
        <w:outlineLvl w:val="2"/>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From 1 June to 30 September 2026, tourist medical clinics will begin operating in Split-Dalmatia County in the following locations: Split, Omiš, Trogir, Makarska, Hvar, and Supetar.</w:t>
      </w:r>
    </w:p>
    <w:p w14:paraId="7412610F" w14:textId="6CB253BD" w:rsidR="00352D3A" w:rsidRPr="002E4C4B" w:rsidRDefault="00CE1B36" w:rsidP="00352D3A">
      <w:pPr>
        <w:shd w:val="clear" w:color="auto" w:fill="FFFFFF"/>
        <w:spacing w:after="100" w:afterAutospacing="1" w:line="240" w:lineRule="auto"/>
        <w:outlineLvl w:val="2"/>
        <w:rPr>
          <w:rFonts w:ascii="Times New Roman" w:eastAsia="Times New Roman" w:hAnsi="Times New Roman" w:cs="Times New Roman"/>
          <w:b/>
          <w:bCs/>
          <w:kern w:val="0"/>
          <w:sz w:val="24"/>
          <w:szCs w:val="24"/>
          <w:lang w:eastAsia="hr-HR"/>
          <w14:ligatures w14:val="none"/>
        </w:rPr>
      </w:pPr>
      <w:r w:rsidRPr="002E4C4B">
        <w:rPr>
          <w:rFonts w:ascii="Times New Roman" w:eastAsia="Times New Roman" w:hAnsi="Times New Roman" w:cs="Times New Roman"/>
          <w:b/>
          <w:bCs/>
          <w:kern w:val="0"/>
          <w:sz w:val="24"/>
          <w:szCs w:val="24"/>
          <w:lang w:eastAsia="hr-HR"/>
          <w14:ligatures w14:val="none"/>
        </w:rPr>
        <w:t>List of tourist medical clinics:</w:t>
      </w:r>
    </w:p>
    <w:tbl>
      <w:tblPr>
        <w:tblW w:w="15956" w:type="dxa"/>
        <w:tblCellSpacing w:w="15"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9"/>
        <w:gridCol w:w="1993"/>
        <w:gridCol w:w="2853"/>
        <w:gridCol w:w="2268"/>
        <w:gridCol w:w="3260"/>
        <w:gridCol w:w="4743"/>
      </w:tblGrid>
      <w:tr w:rsidR="002E4C4B" w:rsidRPr="002E4C4B" w14:paraId="601D3DB5" w14:textId="77777777" w:rsidTr="007C27FD">
        <w:trPr>
          <w:tblCellSpacing w:w="15" w:type="dxa"/>
        </w:trPr>
        <w:tc>
          <w:tcPr>
            <w:tcW w:w="794" w:type="dxa"/>
            <w:shd w:val="clear" w:color="auto" w:fill="FFFFFF"/>
            <w:vAlign w:val="center"/>
            <w:hideMark/>
          </w:tcPr>
          <w:p w14:paraId="00227490" w14:textId="49F4E3F5"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p>
        </w:tc>
        <w:tc>
          <w:tcPr>
            <w:tcW w:w="1963" w:type="dxa"/>
            <w:shd w:val="clear" w:color="auto" w:fill="FFFFFF"/>
            <w:vAlign w:val="center"/>
            <w:hideMark/>
          </w:tcPr>
          <w:p w14:paraId="44DE7262" w14:textId="40EFC8D5"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TOURIST CLINIC LOCATION</w:t>
            </w:r>
          </w:p>
        </w:tc>
        <w:tc>
          <w:tcPr>
            <w:tcW w:w="2823" w:type="dxa"/>
            <w:shd w:val="clear" w:color="auto" w:fill="FFFFFF"/>
            <w:vAlign w:val="center"/>
            <w:hideMark/>
          </w:tcPr>
          <w:p w14:paraId="24D6EAAD" w14:textId="5A96F993"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ADDRESS</w:t>
            </w:r>
          </w:p>
        </w:tc>
        <w:tc>
          <w:tcPr>
            <w:tcW w:w="2238" w:type="dxa"/>
            <w:shd w:val="clear" w:color="auto" w:fill="FFFFFF"/>
            <w:vAlign w:val="center"/>
            <w:hideMark/>
          </w:tcPr>
          <w:p w14:paraId="63F5C53D" w14:textId="01AE9864"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PHONE NUMBER</w:t>
            </w:r>
          </w:p>
        </w:tc>
        <w:tc>
          <w:tcPr>
            <w:tcW w:w="3230" w:type="dxa"/>
            <w:shd w:val="clear" w:color="auto" w:fill="FFFFFF"/>
            <w:vAlign w:val="center"/>
            <w:hideMark/>
          </w:tcPr>
          <w:p w14:paraId="669C9F8E" w14:textId="2D8ABDA7"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E-MAIL</w:t>
            </w:r>
          </w:p>
        </w:tc>
        <w:tc>
          <w:tcPr>
            <w:tcW w:w="4698" w:type="dxa"/>
            <w:shd w:val="clear" w:color="auto" w:fill="FFFFFF"/>
            <w:vAlign w:val="center"/>
            <w:hideMark/>
          </w:tcPr>
          <w:p w14:paraId="21A20818" w14:textId="494C7564"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OPENING HOURS</w:t>
            </w:r>
          </w:p>
        </w:tc>
      </w:tr>
      <w:tr w:rsidR="002E4C4B" w:rsidRPr="002E4C4B" w14:paraId="1A89BCB0" w14:textId="77777777" w:rsidTr="007C27FD">
        <w:trPr>
          <w:tblCellSpacing w:w="15" w:type="dxa"/>
        </w:trPr>
        <w:tc>
          <w:tcPr>
            <w:tcW w:w="794" w:type="dxa"/>
            <w:shd w:val="clear" w:color="auto" w:fill="FFFFFF"/>
            <w:vAlign w:val="center"/>
            <w:hideMark/>
          </w:tcPr>
          <w:p w14:paraId="5CD54369"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1.</w:t>
            </w:r>
          </w:p>
        </w:tc>
        <w:tc>
          <w:tcPr>
            <w:tcW w:w="1963" w:type="dxa"/>
            <w:shd w:val="clear" w:color="auto" w:fill="FFFFFF"/>
            <w:vAlign w:val="center"/>
            <w:hideMark/>
          </w:tcPr>
          <w:p w14:paraId="7C87FA3E"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SPLIT</w:t>
            </w:r>
          </w:p>
        </w:tc>
        <w:tc>
          <w:tcPr>
            <w:tcW w:w="2823" w:type="dxa"/>
            <w:shd w:val="clear" w:color="auto" w:fill="FFFFFF"/>
            <w:vAlign w:val="center"/>
            <w:hideMark/>
          </w:tcPr>
          <w:p w14:paraId="07981A55"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Doverska 2</w:t>
            </w:r>
          </w:p>
        </w:tc>
        <w:tc>
          <w:tcPr>
            <w:tcW w:w="2238" w:type="dxa"/>
            <w:shd w:val="clear" w:color="auto" w:fill="FFFFFF"/>
            <w:vAlign w:val="center"/>
            <w:hideMark/>
          </w:tcPr>
          <w:p w14:paraId="7136E174" w14:textId="05A147AB"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21250598</w:t>
            </w:r>
          </w:p>
        </w:tc>
        <w:tc>
          <w:tcPr>
            <w:tcW w:w="3230" w:type="dxa"/>
            <w:shd w:val="clear" w:color="auto" w:fill="FFFFFF"/>
            <w:vAlign w:val="center"/>
            <w:hideMark/>
          </w:tcPr>
          <w:p w14:paraId="61741048"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6" w:history="1">
              <w:r w:rsidR="00352D3A" w:rsidRPr="002E4C4B">
                <w:rPr>
                  <w:rFonts w:ascii="Times New Roman" w:eastAsia="Times New Roman" w:hAnsi="Times New Roman" w:cs="Times New Roman"/>
                  <w:kern w:val="0"/>
                  <w:sz w:val="24"/>
                  <w:szCs w:val="24"/>
                  <w:u w:val="single"/>
                  <w:lang w:eastAsia="hr-HR"/>
                  <w14:ligatures w14:val="none"/>
                </w:rPr>
                <w:t>tourist.split@dz-sdz.hr</w:t>
              </w:r>
            </w:hyperlink>
          </w:p>
        </w:tc>
        <w:tc>
          <w:tcPr>
            <w:tcW w:w="4698" w:type="dxa"/>
            <w:shd w:val="clear" w:color="auto" w:fill="FFFFFF"/>
            <w:vAlign w:val="center"/>
            <w:hideMark/>
          </w:tcPr>
          <w:p w14:paraId="3CA17EC9" w14:textId="205DE5B5"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Monday–Friday: 8:00 AM–3:00 PM</w:t>
            </w:r>
          </w:p>
        </w:tc>
      </w:tr>
      <w:tr w:rsidR="002E4C4B" w:rsidRPr="002E4C4B" w14:paraId="3140FC50" w14:textId="77777777" w:rsidTr="007C27FD">
        <w:trPr>
          <w:tblCellSpacing w:w="15" w:type="dxa"/>
        </w:trPr>
        <w:tc>
          <w:tcPr>
            <w:tcW w:w="794" w:type="dxa"/>
            <w:shd w:val="clear" w:color="auto" w:fill="FFFFFF"/>
            <w:vAlign w:val="center"/>
            <w:hideMark/>
          </w:tcPr>
          <w:p w14:paraId="31187358"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2.</w:t>
            </w:r>
          </w:p>
        </w:tc>
        <w:tc>
          <w:tcPr>
            <w:tcW w:w="1963" w:type="dxa"/>
            <w:shd w:val="clear" w:color="auto" w:fill="FFFFFF"/>
            <w:vAlign w:val="center"/>
            <w:hideMark/>
          </w:tcPr>
          <w:p w14:paraId="120DD4C8"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TROGIR</w:t>
            </w:r>
          </w:p>
        </w:tc>
        <w:tc>
          <w:tcPr>
            <w:tcW w:w="2823" w:type="dxa"/>
            <w:shd w:val="clear" w:color="auto" w:fill="FFFFFF"/>
            <w:vAlign w:val="center"/>
            <w:hideMark/>
          </w:tcPr>
          <w:p w14:paraId="37A8C005"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Alojzija Stepinca 17</w:t>
            </w:r>
          </w:p>
        </w:tc>
        <w:tc>
          <w:tcPr>
            <w:tcW w:w="2238" w:type="dxa"/>
            <w:shd w:val="clear" w:color="auto" w:fill="FFFFFF"/>
            <w:vAlign w:val="center"/>
            <w:hideMark/>
          </w:tcPr>
          <w:p w14:paraId="5FDB3E9B" w14:textId="65624295"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21669662</w:t>
            </w:r>
          </w:p>
        </w:tc>
        <w:tc>
          <w:tcPr>
            <w:tcW w:w="3230" w:type="dxa"/>
            <w:shd w:val="clear" w:color="auto" w:fill="FFFFFF"/>
            <w:vAlign w:val="center"/>
            <w:hideMark/>
          </w:tcPr>
          <w:p w14:paraId="78FDA263"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7" w:history="1">
              <w:r w:rsidR="00352D3A" w:rsidRPr="002E4C4B">
                <w:rPr>
                  <w:rFonts w:ascii="Times New Roman" w:eastAsia="Times New Roman" w:hAnsi="Times New Roman" w:cs="Times New Roman"/>
                  <w:kern w:val="0"/>
                  <w:sz w:val="24"/>
                  <w:szCs w:val="24"/>
                  <w:u w:val="single"/>
                  <w:lang w:eastAsia="hr-HR"/>
                  <w14:ligatures w14:val="none"/>
                </w:rPr>
                <w:t>tourist.trogir@dz-sdz.hr</w:t>
              </w:r>
            </w:hyperlink>
          </w:p>
          <w:p w14:paraId="354BA740" w14:textId="0416A38A" w:rsidR="00352D3A" w:rsidRPr="002E4C4B" w:rsidRDefault="00352D3A" w:rsidP="00352D3A">
            <w:pPr>
              <w:spacing w:after="100" w:afterAutospacing="1" w:line="240" w:lineRule="auto"/>
              <w:jc w:val="center"/>
              <w:rPr>
                <w:rFonts w:ascii="Times New Roman" w:eastAsia="Times New Roman" w:hAnsi="Times New Roman" w:cs="Times New Roman"/>
                <w:kern w:val="0"/>
                <w:sz w:val="24"/>
                <w:szCs w:val="24"/>
                <w:lang w:eastAsia="hr-HR"/>
                <w14:ligatures w14:val="none"/>
              </w:rPr>
            </w:pPr>
          </w:p>
        </w:tc>
        <w:tc>
          <w:tcPr>
            <w:tcW w:w="4698" w:type="dxa"/>
            <w:shd w:val="clear" w:color="auto" w:fill="FFFFFF"/>
            <w:vAlign w:val="center"/>
            <w:hideMark/>
          </w:tcPr>
          <w:p w14:paraId="55EF35AC" w14:textId="77777777" w:rsidR="00CE1B36" w:rsidRPr="002E4C4B" w:rsidRDefault="00CE1B36" w:rsidP="00CE1B36">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Wednesday–Friday: 7:00 AM–2:30 PM</w:t>
            </w:r>
          </w:p>
          <w:p w14:paraId="13AB64A6" w14:textId="54EAF10F" w:rsidR="00352D3A" w:rsidRPr="002E4C4B" w:rsidRDefault="00CE1B36" w:rsidP="00CE1B36">
            <w:pPr>
              <w:spacing w:after="100" w:afterAutospacing="1"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Saturday and Sunday: 2:00 PM–8:00 PM</w:t>
            </w:r>
          </w:p>
        </w:tc>
      </w:tr>
      <w:tr w:rsidR="002E4C4B" w:rsidRPr="002E4C4B" w14:paraId="7FE7F2F6" w14:textId="77777777" w:rsidTr="007C27FD">
        <w:trPr>
          <w:tblCellSpacing w:w="15" w:type="dxa"/>
        </w:trPr>
        <w:tc>
          <w:tcPr>
            <w:tcW w:w="794" w:type="dxa"/>
            <w:shd w:val="clear" w:color="auto" w:fill="FFFFFF"/>
            <w:vAlign w:val="center"/>
            <w:hideMark/>
          </w:tcPr>
          <w:p w14:paraId="251C51E5"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3.</w:t>
            </w:r>
          </w:p>
        </w:tc>
        <w:tc>
          <w:tcPr>
            <w:tcW w:w="1963" w:type="dxa"/>
            <w:shd w:val="clear" w:color="auto" w:fill="FFFFFF"/>
            <w:vAlign w:val="center"/>
            <w:hideMark/>
          </w:tcPr>
          <w:p w14:paraId="4A7E86F2"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BRAČ, SUPETAR</w:t>
            </w:r>
          </w:p>
        </w:tc>
        <w:tc>
          <w:tcPr>
            <w:tcW w:w="2823" w:type="dxa"/>
            <w:shd w:val="clear" w:color="auto" w:fill="FFFFFF"/>
            <w:vAlign w:val="center"/>
            <w:hideMark/>
          </w:tcPr>
          <w:p w14:paraId="730BDA10"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Mladena Vodanovića 24</w:t>
            </w:r>
          </w:p>
        </w:tc>
        <w:tc>
          <w:tcPr>
            <w:tcW w:w="2238" w:type="dxa"/>
            <w:shd w:val="clear" w:color="auto" w:fill="FFFFFF"/>
            <w:vAlign w:val="center"/>
            <w:hideMark/>
          </w:tcPr>
          <w:p w14:paraId="28B98416" w14:textId="5C0B930B"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21308549</w:t>
            </w:r>
          </w:p>
        </w:tc>
        <w:tc>
          <w:tcPr>
            <w:tcW w:w="3230" w:type="dxa"/>
            <w:shd w:val="clear" w:color="auto" w:fill="FFFFFF"/>
            <w:vAlign w:val="center"/>
            <w:hideMark/>
          </w:tcPr>
          <w:p w14:paraId="700D0599"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8" w:history="1">
              <w:r w:rsidR="00352D3A" w:rsidRPr="002E4C4B">
                <w:rPr>
                  <w:rFonts w:ascii="Times New Roman" w:eastAsia="Times New Roman" w:hAnsi="Times New Roman" w:cs="Times New Roman"/>
                  <w:kern w:val="0"/>
                  <w:sz w:val="24"/>
                  <w:szCs w:val="24"/>
                  <w:u w:val="single"/>
                  <w:lang w:eastAsia="hr-HR"/>
                  <w14:ligatures w14:val="none"/>
                </w:rPr>
                <w:t>tourist.supetar@dz-sdz.hr</w:t>
              </w:r>
            </w:hyperlink>
          </w:p>
          <w:p w14:paraId="3E9CB4F8" w14:textId="738C8533" w:rsidR="00352D3A" w:rsidRPr="002E4C4B" w:rsidRDefault="00352D3A" w:rsidP="00352D3A">
            <w:pPr>
              <w:spacing w:after="100" w:afterAutospacing="1" w:line="240" w:lineRule="auto"/>
              <w:jc w:val="center"/>
              <w:rPr>
                <w:rFonts w:ascii="Times New Roman" w:eastAsia="Times New Roman" w:hAnsi="Times New Roman" w:cs="Times New Roman"/>
                <w:kern w:val="0"/>
                <w:sz w:val="24"/>
                <w:szCs w:val="24"/>
                <w:lang w:eastAsia="hr-HR"/>
                <w14:ligatures w14:val="none"/>
              </w:rPr>
            </w:pPr>
          </w:p>
        </w:tc>
        <w:tc>
          <w:tcPr>
            <w:tcW w:w="4698" w:type="dxa"/>
            <w:shd w:val="clear" w:color="auto" w:fill="FFFFFF"/>
            <w:vAlign w:val="center"/>
            <w:hideMark/>
          </w:tcPr>
          <w:p w14:paraId="5CA7CE3D" w14:textId="77777777" w:rsidR="00CE1B36" w:rsidRPr="002E4C4B" w:rsidRDefault="00CE1B36" w:rsidP="00CE1B36">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Wednesday, Thursday and Sunday: 7:00 AM–3:00 PM</w:t>
            </w:r>
          </w:p>
          <w:p w14:paraId="0EAF8E04" w14:textId="2C9FDD38" w:rsidR="00352D3A" w:rsidRPr="002E4C4B" w:rsidRDefault="00CE1B36" w:rsidP="00CE1B36">
            <w:pPr>
              <w:spacing w:after="100" w:afterAutospacing="1"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Friday and Saturday: 2:00 PM–8:00 PM</w:t>
            </w:r>
          </w:p>
        </w:tc>
      </w:tr>
      <w:tr w:rsidR="002E4C4B" w:rsidRPr="002E4C4B" w14:paraId="728BC9E4" w14:textId="77777777" w:rsidTr="007C27FD">
        <w:trPr>
          <w:tblCellSpacing w:w="15" w:type="dxa"/>
        </w:trPr>
        <w:tc>
          <w:tcPr>
            <w:tcW w:w="794" w:type="dxa"/>
            <w:shd w:val="clear" w:color="auto" w:fill="FFFFFF"/>
            <w:vAlign w:val="center"/>
            <w:hideMark/>
          </w:tcPr>
          <w:p w14:paraId="0060BA76"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4.</w:t>
            </w:r>
          </w:p>
        </w:tc>
        <w:tc>
          <w:tcPr>
            <w:tcW w:w="1963" w:type="dxa"/>
            <w:shd w:val="clear" w:color="auto" w:fill="FFFFFF"/>
            <w:vAlign w:val="center"/>
            <w:hideMark/>
          </w:tcPr>
          <w:p w14:paraId="19DDF458"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HVAR, HVAR</w:t>
            </w:r>
          </w:p>
        </w:tc>
        <w:tc>
          <w:tcPr>
            <w:tcW w:w="2823" w:type="dxa"/>
            <w:shd w:val="clear" w:color="auto" w:fill="FFFFFF"/>
            <w:vAlign w:val="center"/>
            <w:hideMark/>
          </w:tcPr>
          <w:p w14:paraId="72F3A5A4"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Trg Sv. Stjepana 16</w:t>
            </w:r>
          </w:p>
        </w:tc>
        <w:tc>
          <w:tcPr>
            <w:tcW w:w="2238" w:type="dxa"/>
            <w:shd w:val="clear" w:color="auto" w:fill="FFFFFF"/>
            <w:vAlign w:val="center"/>
            <w:hideMark/>
          </w:tcPr>
          <w:p w14:paraId="08266C57" w14:textId="6D888ECA"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21743103</w:t>
            </w:r>
          </w:p>
        </w:tc>
        <w:tc>
          <w:tcPr>
            <w:tcW w:w="3230" w:type="dxa"/>
            <w:shd w:val="clear" w:color="auto" w:fill="FFFFFF"/>
            <w:vAlign w:val="center"/>
            <w:hideMark/>
          </w:tcPr>
          <w:p w14:paraId="4516F08A"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9" w:history="1">
              <w:r w:rsidR="00352D3A" w:rsidRPr="002E4C4B">
                <w:rPr>
                  <w:rFonts w:ascii="Times New Roman" w:eastAsia="Times New Roman" w:hAnsi="Times New Roman" w:cs="Times New Roman"/>
                  <w:kern w:val="0"/>
                  <w:sz w:val="24"/>
                  <w:szCs w:val="24"/>
                  <w:u w:val="single"/>
                  <w:lang w:eastAsia="hr-HR"/>
                  <w14:ligatures w14:val="none"/>
                </w:rPr>
                <w:t>tourist.hvar@dz-sdz.hr</w:t>
              </w:r>
            </w:hyperlink>
          </w:p>
        </w:tc>
        <w:tc>
          <w:tcPr>
            <w:tcW w:w="4698" w:type="dxa"/>
            <w:shd w:val="clear" w:color="auto" w:fill="FFFFFF"/>
            <w:vAlign w:val="center"/>
            <w:hideMark/>
          </w:tcPr>
          <w:p w14:paraId="1934EA1F" w14:textId="77777777" w:rsidR="00CE1B36" w:rsidRPr="002E4C4B" w:rsidRDefault="00CE1B36" w:rsidP="00CE1B36">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Saturday: 2:00 PM–8:00 PM</w:t>
            </w:r>
          </w:p>
          <w:p w14:paraId="2F1277D4" w14:textId="1E066036" w:rsidR="00352D3A" w:rsidRPr="002E4C4B" w:rsidRDefault="00CE1B36" w:rsidP="00CE1B36">
            <w:pPr>
              <w:spacing w:after="100" w:afterAutospacing="1"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Sunday and public holidays: 8:00 AM–8:00 PM</w:t>
            </w:r>
          </w:p>
        </w:tc>
      </w:tr>
      <w:tr w:rsidR="002E4C4B" w:rsidRPr="002E4C4B" w14:paraId="38281F05" w14:textId="77777777" w:rsidTr="007C27FD">
        <w:trPr>
          <w:tblCellSpacing w:w="15" w:type="dxa"/>
        </w:trPr>
        <w:tc>
          <w:tcPr>
            <w:tcW w:w="794" w:type="dxa"/>
            <w:shd w:val="clear" w:color="auto" w:fill="FFFFFF"/>
            <w:vAlign w:val="center"/>
            <w:hideMark/>
          </w:tcPr>
          <w:p w14:paraId="77CD33C6"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5.</w:t>
            </w:r>
          </w:p>
        </w:tc>
        <w:tc>
          <w:tcPr>
            <w:tcW w:w="1963" w:type="dxa"/>
            <w:shd w:val="clear" w:color="auto" w:fill="FFFFFF"/>
            <w:vAlign w:val="center"/>
            <w:hideMark/>
          </w:tcPr>
          <w:p w14:paraId="16482E31"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OMIŠ</w:t>
            </w:r>
          </w:p>
        </w:tc>
        <w:tc>
          <w:tcPr>
            <w:tcW w:w="2823" w:type="dxa"/>
            <w:shd w:val="clear" w:color="auto" w:fill="FFFFFF"/>
            <w:vAlign w:val="center"/>
            <w:hideMark/>
          </w:tcPr>
          <w:p w14:paraId="6A20B9A2"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Put Mlija 2</w:t>
            </w:r>
          </w:p>
        </w:tc>
        <w:tc>
          <w:tcPr>
            <w:tcW w:w="2238" w:type="dxa"/>
            <w:shd w:val="clear" w:color="auto" w:fill="FFFFFF"/>
            <w:vAlign w:val="center"/>
            <w:hideMark/>
          </w:tcPr>
          <w:p w14:paraId="047E5FA9" w14:textId="20ECF61E"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21669511</w:t>
            </w:r>
          </w:p>
        </w:tc>
        <w:tc>
          <w:tcPr>
            <w:tcW w:w="3230" w:type="dxa"/>
            <w:shd w:val="clear" w:color="auto" w:fill="FFFFFF"/>
            <w:vAlign w:val="center"/>
            <w:hideMark/>
          </w:tcPr>
          <w:p w14:paraId="7F2887C5"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10" w:history="1">
              <w:r w:rsidR="00352D3A" w:rsidRPr="002E4C4B">
                <w:rPr>
                  <w:rFonts w:ascii="Times New Roman" w:eastAsia="Times New Roman" w:hAnsi="Times New Roman" w:cs="Times New Roman"/>
                  <w:kern w:val="0"/>
                  <w:sz w:val="24"/>
                  <w:szCs w:val="24"/>
                  <w:u w:val="single"/>
                  <w:lang w:eastAsia="hr-HR"/>
                  <w14:ligatures w14:val="none"/>
                </w:rPr>
                <w:t>tourist.omis@dz-sdz.hr</w:t>
              </w:r>
            </w:hyperlink>
          </w:p>
        </w:tc>
        <w:tc>
          <w:tcPr>
            <w:tcW w:w="4698" w:type="dxa"/>
            <w:shd w:val="clear" w:color="auto" w:fill="FFFFFF"/>
            <w:vAlign w:val="center"/>
            <w:hideMark/>
          </w:tcPr>
          <w:p w14:paraId="3E6F481E" w14:textId="77777777" w:rsidR="00CE1B36" w:rsidRPr="002E4C4B" w:rsidRDefault="00CE1B36" w:rsidP="00CE1B36">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Wednesday–Friday: 7:00 AM–2:30 PM</w:t>
            </w:r>
          </w:p>
          <w:p w14:paraId="431FDB2D" w14:textId="4E2E7F3D" w:rsidR="00352D3A" w:rsidRPr="002E4C4B" w:rsidRDefault="00CE1B36" w:rsidP="00CE1B36">
            <w:pPr>
              <w:spacing w:after="100" w:afterAutospacing="1"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Saturday and Sunday: 2:00 PM–8:00 PM</w:t>
            </w:r>
          </w:p>
        </w:tc>
      </w:tr>
      <w:tr w:rsidR="002E4C4B" w:rsidRPr="002E4C4B" w14:paraId="3716B221" w14:textId="77777777" w:rsidTr="007C27FD">
        <w:trPr>
          <w:tblCellSpacing w:w="15" w:type="dxa"/>
        </w:trPr>
        <w:tc>
          <w:tcPr>
            <w:tcW w:w="794" w:type="dxa"/>
            <w:shd w:val="clear" w:color="auto" w:fill="FFFFFF"/>
            <w:vAlign w:val="center"/>
            <w:hideMark/>
          </w:tcPr>
          <w:p w14:paraId="763ADC34"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6.</w:t>
            </w:r>
          </w:p>
        </w:tc>
        <w:tc>
          <w:tcPr>
            <w:tcW w:w="1963" w:type="dxa"/>
            <w:shd w:val="clear" w:color="auto" w:fill="FFFFFF"/>
            <w:vAlign w:val="center"/>
            <w:hideMark/>
          </w:tcPr>
          <w:p w14:paraId="4B1EAB7B"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MAKARSKA</w:t>
            </w:r>
          </w:p>
        </w:tc>
        <w:tc>
          <w:tcPr>
            <w:tcW w:w="2823" w:type="dxa"/>
            <w:shd w:val="clear" w:color="auto" w:fill="FFFFFF"/>
            <w:vAlign w:val="center"/>
            <w:hideMark/>
          </w:tcPr>
          <w:p w14:paraId="72A5596F" w14:textId="77777777" w:rsidR="00352D3A" w:rsidRPr="002E4C4B" w:rsidRDefault="00352D3A"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Stjepana IVičevića 2</w:t>
            </w:r>
          </w:p>
        </w:tc>
        <w:tc>
          <w:tcPr>
            <w:tcW w:w="2238" w:type="dxa"/>
            <w:shd w:val="clear" w:color="auto" w:fill="FFFFFF"/>
            <w:vAlign w:val="center"/>
            <w:hideMark/>
          </w:tcPr>
          <w:p w14:paraId="4C64E9AA" w14:textId="6A0C3A30"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+385 </w:t>
            </w:r>
            <w:r w:rsidR="00352D3A" w:rsidRPr="002E4C4B">
              <w:rPr>
                <w:rFonts w:ascii="Times New Roman" w:eastAsia="Times New Roman" w:hAnsi="Times New Roman" w:cs="Times New Roman"/>
                <w:kern w:val="0"/>
                <w:sz w:val="24"/>
                <w:szCs w:val="24"/>
                <w:lang w:eastAsia="hr-HR"/>
                <w14:ligatures w14:val="none"/>
              </w:rPr>
              <w:t>21409320</w:t>
            </w:r>
          </w:p>
        </w:tc>
        <w:tc>
          <w:tcPr>
            <w:tcW w:w="3230" w:type="dxa"/>
            <w:shd w:val="clear" w:color="auto" w:fill="FFFFFF"/>
            <w:vAlign w:val="center"/>
            <w:hideMark/>
          </w:tcPr>
          <w:p w14:paraId="5664FFCA" w14:textId="77777777" w:rsidR="00352D3A" w:rsidRPr="002E4C4B" w:rsidRDefault="00A36077" w:rsidP="00352D3A">
            <w:pPr>
              <w:spacing w:after="0" w:line="240" w:lineRule="auto"/>
              <w:jc w:val="center"/>
              <w:rPr>
                <w:rFonts w:ascii="Times New Roman" w:eastAsia="Times New Roman" w:hAnsi="Times New Roman" w:cs="Times New Roman"/>
                <w:kern w:val="0"/>
                <w:sz w:val="24"/>
                <w:szCs w:val="24"/>
                <w:lang w:eastAsia="hr-HR"/>
                <w14:ligatures w14:val="none"/>
              </w:rPr>
            </w:pPr>
            <w:hyperlink r:id="rId11" w:history="1">
              <w:r w:rsidR="00352D3A" w:rsidRPr="002E4C4B">
                <w:rPr>
                  <w:rFonts w:ascii="Times New Roman" w:eastAsia="Times New Roman" w:hAnsi="Times New Roman" w:cs="Times New Roman"/>
                  <w:kern w:val="0"/>
                  <w:sz w:val="24"/>
                  <w:szCs w:val="24"/>
                  <w:u w:val="single"/>
                  <w:lang w:eastAsia="hr-HR"/>
                  <w14:ligatures w14:val="none"/>
                </w:rPr>
                <w:t>tourist.makarska@dz-sdz.hr</w:t>
              </w:r>
            </w:hyperlink>
          </w:p>
          <w:p w14:paraId="7BB5CAD6" w14:textId="70DEEBD6" w:rsidR="00352D3A" w:rsidRPr="002E4C4B" w:rsidRDefault="00352D3A" w:rsidP="00352D3A">
            <w:pPr>
              <w:spacing w:after="100" w:afterAutospacing="1" w:line="240" w:lineRule="auto"/>
              <w:jc w:val="center"/>
              <w:rPr>
                <w:rFonts w:ascii="Times New Roman" w:eastAsia="Times New Roman" w:hAnsi="Times New Roman" w:cs="Times New Roman"/>
                <w:kern w:val="0"/>
                <w:sz w:val="24"/>
                <w:szCs w:val="24"/>
                <w:lang w:eastAsia="hr-HR"/>
                <w14:ligatures w14:val="none"/>
              </w:rPr>
            </w:pPr>
          </w:p>
        </w:tc>
        <w:tc>
          <w:tcPr>
            <w:tcW w:w="4698" w:type="dxa"/>
            <w:shd w:val="clear" w:color="auto" w:fill="FFFFFF"/>
            <w:vAlign w:val="center"/>
            <w:hideMark/>
          </w:tcPr>
          <w:p w14:paraId="08336783" w14:textId="79C0DACD" w:rsidR="00352D3A" w:rsidRPr="002E4C4B" w:rsidRDefault="00CE1B36" w:rsidP="00352D3A">
            <w:pPr>
              <w:spacing w:after="0" w:line="240" w:lineRule="auto"/>
              <w:jc w:val="center"/>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Saturday and Sunday: 2:00 PM–8:00 PM</w:t>
            </w:r>
          </w:p>
        </w:tc>
      </w:tr>
    </w:tbl>
    <w:p w14:paraId="5A5B8553" w14:textId="77777777" w:rsidR="00352D3A" w:rsidRPr="002E4C4B" w:rsidRDefault="00352D3A" w:rsidP="00352D3A">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01A26384" w14:textId="77777777" w:rsidR="007C27FD" w:rsidRPr="002E4C4B" w:rsidRDefault="007C27FD" w:rsidP="00352D3A">
      <w:pPr>
        <w:shd w:val="clear" w:color="auto" w:fill="FFFFFF"/>
        <w:spacing w:after="0" w:line="240" w:lineRule="auto"/>
        <w:rPr>
          <w:rFonts w:ascii="Times New Roman" w:eastAsia="Times New Roman" w:hAnsi="Times New Roman" w:cs="Times New Roman"/>
          <w:kern w:val="0"/>
          <w:sz w:val="24"/>
          <w:szCs w:val="24"/>
          <w:lang w:eastAsia="hr-HR"/>
          <w14:ligatures w14:val="none"/>
        </w:rPr>
      </w:pPr>
    </w:p>
    <w:p w14:paraId="3187D214" w14:textId="569A89B9" w:rsidR="00352D3A" w:rsidRPr="002E4C4B" w:rsidRDefault="00CE1B36" w:rsidP="00352D3A">
      <w:pPr>
        <w:shd w:val="clear" w:color="auto" w:fill="FFFFFF"/>
        <w:spacing w:after="0" w:line="24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During periods when the tourist clinics of the Split-Dalmatia County Health Centre are not operating, patients and tourists can receive medical care from all healthcare providers that have a contractual agreement with the Croatian Health Insurance Fund (HZZO). These services are available during the providers' regular working hours. Contracted providers can be identified by the clearly displayed HZZO contracted partner sign at their premises.</w:t>
      </w:r>
    </w:p>
    <w:p w14:paraId="34EB2694" w14:textId="77777777" w:rsidR="00352D3A" w:rsidRDefault="00352D3A">
      <w:pPr>
        <w:rPr>
          <w:rFonts w:ascii="Times New Roman" w:hAnsi="Times New Roman" w:cs="Times New Roman"/>
          <w:sz w:val="24"/>
          <w:szCs w:val="24"/>
        </w:rPr>
      </w:pPr>
    </w:p>
    <w:p w14:paraId="38DEBD55" w14:textId="37D17BA5" w:rsidR="002E4C4B" w:rsidRDefault="002E4C4B">
      <w:pPr>
        <w:rPr>
          <w:rFonts w:ascii="Times New Roman" w:hAnsi="Times New Roman" w:cs="Times New Roman"/>
          <w:sz w:val="24"/>
          <w:szCs w:val="24"/>
        </w:rPr>
      </w:pPr>
      <w:r w:rsidRPr="002E4C4B">
        <w:rPr>
          <w:rFonts w:ascii="Times New Roman" w:hAnsi="Times New Roman" w:cs="Times New Roman"/>
          <w:sz w:val="24"/>
          <w:szCs w:val="24"/>
        </w:rPr>
        <w:t>A list of the University Hospital Centre Split (KBC Split) and the Emergency Medicine Institute of Split-Dalmatia County where tourists can seek medical assistance is provided on the following page!</w:t>
      </w:r>
    </w:p>
    <w:p w14:paraId="7A812E52" w14:textId="77777777" w:rsidR="002E4C4B" w:rsidRDefault="002E4C4B">
      <w:pPr>
        <w:rPr>
          <w:rFonts w:ascii="Times New Roman" w:hAnsi="Times New Roman" w:cs="Times New Roman"/>
          <w:sz w:val="24"/>
          <w:szCs w:val="24"/>
        </w:rPr>
      </w:pPr>
      <w:r>
        <w:rPr>
          <w:rFonts w:ascii="Times New Roman" w:hAnsi="Times New Roman" w:cs="Times New Roman"/>
          <w:sz w:val="24"/>
          <w:szCs w:val="24"/>
        </w:rPr>
        <w:br w:type="page"/>
      </w:r>
    </w:p>
    <w:p w14:paraId="74D4C288" w14:textId="77777777" w:rsidR="002E4C4B" w:rsidRDefault="002E4C4B" w:rsidP="002E4C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lastRenderedPageBreak/>
        <w:t xml:space="preserve">University Hospital Centre Split (KBC Split), Spiničićeva 1, Split (Emergency Department) </w:t>
      </w:r>
    </w:p>
    <w:p w14:paraId="2462DF9E" w14:textId="77777777" w:rsidR="002E4C4B" w:rsidRDefault="002E4C4B" w:rsidP="002E4C4B">
      <w:pPr>
        <w:spacing w:before="100" w:beforeAutospacing="1" w:after="100" w:afterAutospacing="1" w:line="240" w:lineRule="auto"/>
        <w:ind w:left="360"/>
        <w:rPr>
          <w:rFonts w:ascii="Times New Roman" w:eastAsia="Times New Roman" w:hAnsi="Times New Roman" w:cs="Times New Roman"/>
          <w:kern w:val="0"/>
          <w:sz w:val="24"/>
          <w:szCs w:val="24"/>
          <w:lang w:eastAsia="hr-HR"/>
          <w14:ligatures w14:val="none"/>
        </w:rPr>
      </w:pPr>
    </w:p>
    <w:p w14:paraId="50002D80" w14:textId="77777777" w:rsidR="002E4C4B" w:rsidRDefault="002E4C4B" w:rsidP="002E4C4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Emergency Medicine Institute of Split-Dalmatia County at the following locations:</w:t>
      </w:r>
    </w:p>
    <w:p w14:paraId="2137DD1C" w14:textId="00296B25" w:rsidR="002E4C4B" w:rsidRPr="002E4C4B" w:rsidRDefault="002E4C4B" w:rsidP="002E4C4B">
      <w:pPr>
        <w:spacing w:before="100" w:beforeAutospacing="1" w:after="100" w:afterAutospacing="1" w:line="240" w:lineRule="auto"/>
        <w:ind w:left="360"/>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 </w:t>
      </w:r>
    </w:p>
    <w:p w14:paraId="772A3ED4"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Split branch, Spinčićeva 1, 21 000 Split; Tel: +38521556219 </w:t>
      </w:r>
    </w:p>
    <w:p w14:paraId="2AB94C0B"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Gornji Humac branch (Brač island) Tel: +38521647102 </w:t>
      </w:r>
    </w:p>
    <w:p w14:paraId="21A713BF"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Hvar branch, Biskupa Dubokovića 3, 21450 Hvar; Tel: +38521717099; Mobile: +385914010166 </w:t>
      </w:r>
    </w:p>
    <w:p w14:paraId="21AD4062"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Imotski branch, Josipa Mladina 20, 21260 Imotski; Tel: +38521842911 </w:t>
      </w:r>
    </w:p>
    <w:p w14:paraId="0E8BB9B6"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Jelsa branch, Pelinje b.b., 21465 Jelsa; Tel: +38521503306 </w:t>
      </w:r>
    </w:p>
    <w:p w14:paraId="216020E2"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Kaštel Stari branch, Put Štalija 13, 21216 Kaštel Stari; Tel: +38521230334 </w:t>
      </w:r>
    </w:p>
    <w:p w14:paraId="7FDA468E"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Makarska branch, Stjepana Ivičevića 2, 21300 Makarska; Tel: +38521613494 </w:t>
      </w:r>
    </w:p>
    <w:p w14:paraId="73D1A839"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Omiš branch, Put Mlija 2, 21310 Omiš; Tel: +38521863450 </w:t>
      </w:r>
    </w:p>
    <w:p w14:paraId="4D2F8F9D"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Podaca branch, Prvog Svibnja 1, 21335 Podaca; Tel: +38521775386; Mobile: +385914010373 </w:t>
      </w:r>
    </w:p>
    <w:p w14:paraId="34A54C15"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Šestanovac branch, Radobiljska cesta 2a; Tel: +38521721087 </w:t>
      </w:r>
    </w:p>
    <w:p w14:paraId="4464977F"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Sinj branch, Put Ruduše 26, 21230 Sinj; Tel: +38521822243 </w:t>
      </w:r>
    </w:p>
    <w:p w14:paraId="6214C31E"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Solin branch, Martina Žižića 6, 21210 Solin; Tel: +38521211507 </w:t>
      </w:r>
    </w:p>
    <w:p w14:paraId="518E49E3"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Supetar branch, Mladena Vodanovića 24, 21400 Supetar; Tel: +38521630959 </w:t>
      </w:r>
    </w:p>
    <w:p w14:paraId="5AB56A32"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Šestanovac branch, Radobiljska cesta 2a; Tel: +38521721087 </w:t>
      </w:r>
    </w:p>
    <w:p w14:paraId="7CB7ED1B"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Trilj branch, Poljičke Republike b.b., 21240 Trilj; Tel: +38521831528 </w:t>
      </w:r>
    </w:p>
    <w:p w14:paraId="3710290F"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Trogir branch, Alojzija Stepinca 17, 21220 Trogir; Tel: +38521881461 </w:t>
      </w:r>
    </w:p>
    <w:p w14:paraId="0203EEDB"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Vrgorac branch, Vukovarska 23, 21276 Vrgorac; Tel: +38521675142, +38521674006 </w:t>
      </w:r>
    </w:p>
    <w:p w14:paraId="6BEF0932"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Muć standby point, 21203 Donji Muć; Tel: +385194 </w:t>
      </w:r>
    </w:p>
    <w:p w14:paraId="4C40A180"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Šolta standby point, Podkuća 31, 21430 Rogač, Grohote; Tel: +38521654493; Mobile: +385914010184 </w:t>
      </w:r>
    </w:p>
    <w:p w14:paraId="66809047" w14:textId="77777777"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Vis standby point, Poljana Sv. Duha 10, 21480 Vis; Tel: +385194 </w:t>
      </w:r>
    </w:p>
    <w:p w14:paraId="410D570E" w14:textId="1E9FDA6E" w:rsidR="002E4C4B" w:rsidRPr="002E4C4B" w:rsidRDefault="002E4C4B" w:rsidP="002E4C4B">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hr-HR"/>
          <w14:ligatures w14:val="none"/>
        </w:rPr>
      </w:pPr>
      <w:r w:rsidRPr="002E4C4B">
        <w:rPr>
          <w:rFonts w:ascii="Times New Roman" w:eastAsia="Times New Roman" w:hAnsi="Times New Roman" w:cs="Times New Roman"/>
          <w:kern w:val="0"/>
          <w:sz w:val="24"/>
          <w:szCs w:val="24"/>
          <w:lang w:eastAsia="hr-HR"/>
          <w14:ligatures w14:val="none"/>
        </w:rPr>
        <w:t xml:space="preserve">Vrlika standby point, Trg dr. Franje Tuđmana 5, 21 236 Vrlika; Tel: +385194; Mobile: +385914010158 </w:t>
      </w:r>
    </w:p>
    <w:sectPr w:rsidR="002E4C4B" w:rsidRPr="002E4C4B" w:rsidSect="002E4C4B">
      <w:pgSz w:w="16838" w:h="11906"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65FEE"/>
    <w:multiLevelType w:val="multilevel"/>
    <w:tmpl w:val="D020E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D3A"/>
    <w:rsid w:val="002E4C4B"/>
    <w:rsid w:val="00352D3A"/>
    <w:rsid w:val="007C27FD"/>
    <w:rsid w:val="00A36077"/>
    <w:rsid w:val="00CE1B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352D3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352D3A"/>
    <w:rPr>
      <w:rFonts w:ascii="Times New Roman" w:eastAsia="Times New Roman" w:hAnsi="Times New Roman" w:cs="Times New Roman"/>
      <w:b/>
      <w:bCs/>
      <w:kern w:val="0"/>
      <w:sz w:val="27"/>
      <w:szCs w:val="27"/>
      <w:lang w:eastAsia="hr-HR"/>
      <w14:ligatures w14:val="none"/>
    </w:rPr>
  </w:style>
  <w:style w:type="paragraph" w:styleId="StandardWeb">
    <w:name w:val="Normal (Web)"/>
    <w:basedOn w:val="Normal"/>
    <w:uiPriority w:val="99"/>
    <w:semiHidden/>
    <w:unhideWhenUsed/>
    <w:rsid w:val="00352D3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352D3A"/>
    <w:rPr>
      <w:b/>
      <w:bCs/>
    </w:rPr>
  </w:style>
  <w:style w:type="character" w:styleId="Hiperveza">
    <w:name w:val="Hyperlink"/>
    <w:basedOn w:val="Zadanifontodlomka"/>
    <w:uiPriority w:val="99"/>
    <w:semiHidden/>
    <w:unhideWhenUsed/>
    <w:rsid w:val="00352D3A"/>
    <w:rPr>
      <w:color w:val="0000FF"/>
      <w:u w:val="single"/>
    </w:rPr>
  </w:style>
  <w:style w:type="paragraph" w:styleId="Odlomakpopisa">
    <w:name w:val="List Paragraph"/>
    <w:basedOn w:val="Normal"/>
    <w:uiPriority w:val="34"/>
    <w:qFormat/>
    <w:rsid w:val="002E4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link w:val="Naslov3Char"/>
    <w:uiPriority w:val="9"/>
    <w:qFormat/>
    <w:rsid w:val="00352D3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352D3A"/>
    <w:rPr>
      <w:rFonts w:ascii="Times New Roman" w:eastAsia="Times New Roman" w:hAnsi="Times New Roman" w:cs="Times New Roman"/>
      <w:b/>
      <w:bCs/>
      <w:kern w:val="0"/>
      <w:sz w:val="27"/>
      <w:szCs w:val="27"/>
      <w:lang w:eastAsia="hr-HR"/>
      <w14:ligatures w14:val="none"/>
    </w:rPr>
  </w:style>
  <w:style w:type="paragraph" w:styleId="StandardWeb">
    <w:name w:val="Normal (Web)"/>
    <w:basedOn w:val="Normal"/>
    <w:uiPriority w:val="99"/>
    <w:semiHidden/>
    <w:unhideWhenUsed/>
    <w:rsid w:val="00352D3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352D3A"/>
    <w:rPr>
      <w:b/>
      <w:bCs/>
    </w:rPr>
  </w:style>
  <w:style w:type="character" w:styleId="Hiperveza">
    <w:name w:val="Hyperlink"/>
    <w:basedOn w:val="Zadanifontodlomka"/>
    <w:uiPriority w:val="99"/>
    <w:semiHidden/>
    <w:unhideWhenUsed/>
    <w:rsid w:val="00352D3A"/>
    <w:rPr>
      <w:color w:val="0000FF"/>
      <w:u w:val="single"/>
    </w:rPr>
  </w:style>
  <w:style w:type="paragraph" w:styleId="Odlomakpopisa">
    <w:name w:val="List Paragraph"/>
    <w:basedOn w:val="Normal"/>
    <w:uiPriority w:val="34"/>
    <w:qFormat/>
    <w:rsid w:val="002E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3535">
      <w:bodyDiv w:val="1"/>
      <w:marLeft w:val="0"/>
      <w:marRight w:val="0"/>
      <w:marTop w:val="0"/>
      <w:marBottom w:val="0"/>
      <w:divBdr>
        <w:top w:val="none" w:sz="0" w:space="0" w:color="auto"/>
        <w:left w:val="none" w:sz="0" w:space="0" w:color="auto"/>
        <w:bottom w:val="none" w:sz="0" w:space="0" w:color="auto"/>
        <w:right w:val="none" w:sz="0" w:space="0" w:color="auto"/>
      </w:divBdr>
    </w:div>
    <w:div w:id="1476683196">
      <w:bodyDiv w:val="1"/>
      <w:marLeft w:val="0"/>
      <w:marRight w:val="0"/>
      <w:marTop w:val="0"/>
      <w:marBottom w:val="0"/>
      <w:divBdr>
        <w:top w:val="none" w:sz="0" w:space="0" w:color="auto"/>
        <w:left w:val="none" w:sz="0" w:space="0" w:color="auto"/>
        <w:bottom w:val="none" w:sz="0" w:space="0" w:color="auto"/>
        <w:right w:val="none" w:sz="0" w:space="0" w:color="auto"/>
      </w:divBdr>
      <w:divsChild>
        <w:div w:id="750469190">
          <w:marLeft w:val="0"/>
          <w:marRight w:val="0"/>
          <w:marTop w:val="0"/>
          <w:marBottom w:val="0"/>
          <w:divBdr>
            <w:top w:val="none" w:sz="0" w:space="0" w:color="auto"/>
            <w:left w:val="none" w:sz="0" w:space="0" w:color="auto"/>
            <w:bottom w:val="none" w:sz="0" w:space="0" w:color="auto"/>
            <w:right w:val="none" w:sz="0" w:space="0" w:color="auto"/>
          </w:divBdr>
          <w:divsChild>
            <w:div w:id="1458064267">
              <w:marLeft w:val="0"/>
              <w:marRight w:val="0"/>
              <w:marTop w:val="0"/>
              <w:marBottom w:val="0"/>
              <w:divBdr>
                <w:top w:val="none" w:sz="0" w:space="0" w:color="auto"/>
                <w:left w:val="none" w:sz="0" w:space="0" w:color="auto"/>
                <w:bottom w:val="none" w:sz="0" w:space="0" w:color="auto"/>
                <w:right w:val="none" w:sz="0" w:space="0" w:color="auto"/>
              </w:divBdr>
              <w:divsChild>
                <w:div w:id="1541822039">
                  <w:marLeft w:val="0"/>
                  <w:marRight w:val="0"/>
                  <w:marTop w:val="0"/>
                  <w:marBottom w:val="0"/>
                  <w:divBdr>
                    <w:top w:val="none" w:sz="0" w:space="0" w:color="auto"/>
                    <w:left w:val="none" w:sz="0" w:space="0" w:color="auto"/>
                    <w:bottom w:val="none" w:sz="0" w:space="0" w:color="auto"/>
                    <w:right w:val="none" w:sz="0" w:space="0" w:color="auto"/>
                  </w:divBdr>
                  <w:divsChild>
                    <w:div w:id="16420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t.supetar@dz-sdz.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tourist.trogir@dz-sdz.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urist.split@dz-sdz.hr" TargetMode="External"/><Relationship Id="rId11" Type="http://schemas.openxmlformats.org/officeDocument/2006/relationships/hyperlink" Target="mailto:tourist.makarska@dz-sdz.hr" TargetMode="External"/><Relationship Id="rId5" Type="http://schemas.openxmlformats.org/officeDocument/2006/relationships/webSettings" Target="webSettings.xml"/><Relationship Id="rId10" Type="http://schemas.openxmlformats.org/officeDocument/2006/relationships/hyperlink" Target="mailto:tourist.omis@dz-sdz.hr" TargetMode="External"/><Relationship Id="rId4" Type="http://schemas.openxmlformats.org/officeDocument/2006/relationships/settings" Target="settings.xml"/><Relationship Id="rId9" Type="http://schemas.openxmlformats.org/officeDocument/2006/relationships/hyperlink" Target="mailto:tourist.hvar@dz-sd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Petričević</dc:creator>
  <cp:lastModifiedBy>Korisnik</cp:lastModifiedBy>
  <cp:revision>2</cp:revision>
  <cp:lastPrinted>2026-06-05T09:19:00Z</cp:lastPrinted>
  <dcterms:created xsi:type="dcterms:W3CDTF">2026-06-10T14:23:00Z</dcterms:created>
  <dcterms:modified xsi:type="dcterms:W3CDTF">2026-06-10T14:23:00Z</dcterms:modified>
</cp:coreProperties>
</file>